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D4" w:rsidRPr="00764C5E" w:rsidRDefault="00CA72D4" w:rsidP="008D43C5">
      <w:pPr>
        <w:spacing w:line="360" w:lineRule="auto"/>
        <w:jc w:val="center"/>
        <w:rPr>
          <w:b/>
          <w:sz w:val="36"/>
          <w:szCs w:val="36"/>
        </w:rPr>
      </w:pPr>
      <w:r w:rsidRPr="00764C5E">
        <w:rPr>
          <w:rFonts w:hint="eastAsia"/>
          <w:b/>
          <w:sz w:val="36"/>
          <w:szCs w:val="36"/>
        </w:rPr>
        <w:t>图书馆学位论文</w:t>
      </w:r>
      <w:r w:rsidR="006E4414" w:rsidRPr="00764C5E">
        <w:rPr>
          <w:rFonts w:hint="eastAsia"/>
          <w:b/>
          <w:sz w:val="36"/>
          <w:szCs w:val="36"/>
        </w:rPr>
        <w:t>管理</w:t>
      </w:r>
      <w:r w:rsidRPr="00764C5E">
        <w:rPr>
          <w:rFonts w:hint="eastAsia"/>
          <w:b/>
          <w:sz w:val="36"/>
          <w:szCs w:val="36"/>
        </w:rPr>
        <w:t>系统采购技术要求</w:t>
      </w:r>
    </w:p>
    <w:p w:rsidR="00CA72D4" w:rsidRPr="00764C5E" w:rsidRDefault="00E278D8" w:rsidP="00E278D8">
      <w:pPr>
        <w:pStyle w:val="2"/>
      </w:pPr>
      <w:r w:rsidRPr="00764C5E">
        <w:rPr>
          <w:rFonts w:hint="eastAsia"/>
        </w:rPr>
        <w:t>一、项目概况</w:t>
      </w:r>
    </w:p>
    <w:p w:rsidR="00CA72D4" w:rsidRPr="00764C5E" w:rsidRDefault="002216CA" w:rsidP="00CE397C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A95112" w:rsidRPr="00764C5E">
        <w:rPr>
          <w:rFonts w:hint="eastAsia"/>
          <w:sz w:val="24"/>
          <w:szCs w:val="24"/>
        </w:rPr>
        <w:t>研究生学位论文具有内容</w:t>
      </w:r>
      <w:r w:rsidR="00805362" w:rsidRPr="00764C5E">
        <w:rPr>
          <w:rFonts w:hint="eastAsia"/>
          <w:sz w:val="24"/>
          <w:szCs w:val="24"/>
        </w:rPr>
        <w:t>新颖、学术价值高的特点，是高校极具本校特色的特殊文献</w:t>
      </w:r>
      <w:r w:rsidR="00A95112" w:rsidRPr="00764C5E">
        <w:rPr>
          <w:rFonts w:hint="eastAsia"/>
          <w:sz w:val="24"/>
          <w:szCs w:val="24"/>
        </w:rPr>
        <w:t>。</w:t>
      </w:r>
      <w:r w:rsidR="00805362" w:rsidRPr="00764C5E">
        <w:rPr>
          <w:rFonts w:hint="eastAsia"/>
          <w:sz w:val="24"/>
          <w:szCs w:val="24"/>
        </w:rPr>
        <w:t>我校的硕士论文现存放于</w:t>
      </w:r>
      <w:r w:rsidR="00805362" w:rsidRPr="00764C5E">
        <w:rPr>
          <w:rFonts w:hint="eastAsia"/>
          <w:sz w:val="24"/>
          <w:szCs w:val="24"/>
        </w:rPr>
        <w:t>TRS</w:t>
      </w:r>
      <w:r w:rsidR="00805362" w:rsidRPr="00764C5E">
        <w:rPr>
          <w:rFonts w:hint="eastAsia"/>
          <w:sz w:val="24"/>
          <w:szCs w:val="24"/>
        </w:rPr>
        <w:t>系统搭建的自建海事特色库中。由于该系统并非专业的学位论文</w:t>
      </w:r>
      <w:r w:rsidR="006E4414" w:rsidRPr="00764C5E">
        <w:rPr>
          <w:rFonts w:hint="eastAsia"/>
          <w:sz w:val="24"/>
          <w:szCs w:val="24"/>
        </w:rPr>
        <w:t>管理</w:t>
      </w:r>
      <w:r w:rsidR="00805362" w:rsidRPr="00764C5E">
        <w:rPr>
          <w:rFonts w:hint="eastAsia"/>
          <w:sz w:val="24"/>
          <w:szCs w:val="24"/>
        </w:rPr>
        <w:t>系统</w:t>
      </w:r>
      <w:r w:rsidR="00CE397C" w:rsidRPr="00764C5E">
        <w:rPr>
          <w:rFonts w:hint="eastAsia"/>
          <w:sz w:val="24"/>
          <w:szCs w:val="24"/>
        </w:rPr>
        <w:t>，只具备内容发布功能，</w:t>
      </w:r>
      <w:r w:rsidR="00805362" w:rsidRPr="00764C5E">
        <w:rPr>
          <w:rFonts w:hint="eastAsia"/>
          <w:sz w:val="24"/>
          <w:szCs w:val="24"/>
        </w:rPr>
        <w:t>且多年未升级，已</w:t>
      </w:r>
      <w:r w:rsidR="00CE397C" w:rsidRPr="00764C5E">
        <w:rPr>
          <w:rFonts w:hint="eastAsia"/>
          <w:sz w:val="24"/>
          <w:szCs w:val="24"/>
        </w:rPr>
        <w:t>不能满足我校日益增长的研究生学位论文</w:t>
      </w:r>
      <w:r w:rsidR="00A818A3" w:rsidRPr="00764C5E">
        <w:rPr>
          <w:rFonts w:hint="eastAsia"/>
          <w:sz w:val="24"/>
          <w:szCs w:val="24"/>
        </w:rPr>
        <w:t>提交和管理</w:t>
      </w:r>
      <w:r w:rsidR="00CE397C" w:rsidRPr="00764C5E">
        <w:rPr>
          <w:rFonts w:hint="eastAsia"/>
          <w:sz w:val="24"/>
          <w:szCs w:val="24"/>
        </w:rPr>
        <w:t>需要，</w:t>
      </w:r>
      <w:r w:rsidR="00A95112" w:rsidRPr="00764C5E">
        <w:rPr>
          <w:rFonts w:hint="eastAsia"/>
          <w:sz w:val="24"/>
          <w:szCs w:val="24"/>
        </w:rPr>
        <w:t>迫切需要</w:t>
      </w:r>
      <w:r w:rsidR="005D5165" w:rsidRPr="00764C5E">
        <w:rPr>
          <w:rFonts w:hint="eastAsia"/>
          <w:b/>
          <w:sz w:val="24"/>
          <w:szCs w:val="24"/>
        </w:rPr>
        <w:t>采购</w:t>
      </w:r>
      <w:r w:rsidR="005D5165" w:rsidRPr="00764C5E">
        <w:rPr>
          <w:rFonts w:hint="eastAsia"/>
          <w:b/>
          <w:sz w:val="24"/>
          <w:szCs w:val="24"/>
        </w:rPr>
        <w:t>1</w:t>
      </w:r>
      <w:r w:rsidR="005D5165" w:rsidRPr="00764C5E">
        <w:rPr>
          <w:rFonts w:hint="eastAsia"/>
          <w:b/>
          <w:sz w:val="24"/>
          <w:szCs w:val="24"/>
        </w:rPr>
        <w:t>套</w:t>
      </w:r>
      <w:r w:rsidR="00A95112" w:rsidRPr="00764C5E">
        <w:rPr>
          <w:rFonts w:hint="eastAsia"/>
          <w:b/>
          <w:sz w:val="24"/>
          <w:szCs w:val="24"/>
        </w:rPr>
        <w:t>具备论文</w:t>
      </w:r>
      <w:r w:rsidR="00EA668F" w:rsidRPr="00764C5E">
        <w:rPr>
          <w:rFonts w:hint="eastAsia"/>
          <w:b/>
          <w:sz w:val="24"/>
          <w:szCs w:val="24"/>
        </w:rPr>
        <w:t>自助</w:t>
      </w:r>
      <w:r w:rsidR="00A95112" w:rsidRPr="00764C5E">
        <w:rPr>
          <w:rFonts w:hint="eastAsia"/>
          <w:b/>
          <w:sz w:val="24"/>
          <w:szCs w:val="24"/>
        </w:rPr>
        <w:t>上传功能的</w:t>
      </w:r>
      <w:r w:rsidR="00CE397C" w:rsidRPr="00764C5E">
        <w:rPr>
          <w:rFonts w:hint="eastAsia"/>
          <w:b/>
          <w:sz w:val="24"/>
          <w:szCs w:val="24"/>
        </w:rPr>
        <w:t>专业</w:t>
      </w:r>
      <w:r w:rsidR="00A95112" w:rsidRPr="00764C5E">
        <w:rPr>
          <w:rFonts w:hint="eastAsia"/>
          <w:b/>
          <w:sz w:val="24"/>
          <w:szCs w:val="24"/>
        </w:rPr>
        <w:t>学位论文</w:t>
      </w:r>
      <w:r w:rsidR="00CE397C" w:rsidRPr="00764C5E">
        <w:rPr>
          <w:rFonts w:hint="eastAsia"/>
          <w:b/>
          <w:sz w:val="24"/>
          <w:szCs w:val="24"/>
        </w:rPr>
        <w:t>管理</w:t>
      </w:r>
      <w:r w:rsidR="00A95112" w:rsidRPr="00764C5E">
        <w:rPr>
          <w:rFonts w:hint="eastAsia"/>
          <w:b/>
          <w:sz w:val="24"/>
          <w:szCs w:val="24"/>
        </w:rPr>
        <w:t>系统</w:t>
      </w:r>
      <w:r w:rsidR="00CE397C" w:rsidRPr="00764C5E">
        <w:rPr>
          <w:rFonts w:hint="eastAsia"/>
          <w:sz w:val="24"/>
          <w:szCs w:val="24"/>
        </w:rPr>
        <w:t>。</w:t>
      </w:r>
    </w:p>
    <w:p w:rsidR="005D5165" w:rsidRPr="00764C5E" w:rsidRDefault="00BD2E26" w:rsidP="00CE397C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5D5165" w:rsidRPr="00764C5E">
        <w:rPr>
          <w:rFonts w:hint="eastAsia"/>
          <w:sz w:val="24"/>
          <w:szCs w:val="24"/>
        </w:rPr>
        <w:t>本项目投标人在中标后需履行</w:t>
      </w:r>
      <w:r w:rsidR="00BC09BA" w:rsidRPr="00764C5E">
        <w:rPr>
          <w:rFonts w:hint="eastAsia"/>
          <w:sz w:val="24"/>
          <w:szCs w:val="24"/>
        </w:rPr>
        <w:t>的</w:t>
      </w:r>
      <w:r w:rsidR="005D5165" w:rsidRPr="00764C5E">
        <w:rPr>
          <w:rFonts w:hint="eastAsia"/>
          <w:sz w:val="24"/>
          <w:szCs w:val="24"/>
        </w:rPr>
        <w:t>服务包括系统安装、部署和调试，以及根据我馆的要求调整系统</w:t>
      </w:r>
      <w:r w:rsidR="00547C14" w:rsidRPr="00764C5E">
        <w:rPr>
          <w:rFonts w:hint="eastAsia"/>
          <w:sz w:val="24"/>
          <w:szCs w:val="24"/>
        </w:rPr>
        <w:t>部分</w:t>
      </w:r>
      <w:r w:rsidR="005D5165" w:rsidRPr="00764C5E">
        <w:rPr>
          <w:rFonts w:hint="eastAsia"/>
          <w:sz w:val="24"/>
          <w:szCs w:val="24"/>
        </w:rPr>
        <w:t>参数、网页、功能等</w:t>
      </w:r>
      <w:r w:rsidR="00547C14" w:rsidRPr="00764C5E">
        <w:rPr>
          <w:rFonts w:hint="eastAsia"/>
          <w:sz w:val="24"/>
          <w:szCs w:val="24"/>
        </w:rPr>
        <w:t>；中标人需</w:t>
      </w:r>
      <w:r w:rsidR="005D5165" w:rsidRPr="00764C5E">
        <w:rPr>
          <w:rFonts w:hint="eastAsia"/>
          <w:sz w:val="24"/>
          <w:szCs w:val="24"/>
        </w:rPr>
        <w:t>协助我馆完成现有学位论文批量导入新系统中，我方可根据中标方的要求提供格式化的</w:t>
      </w:r>
      <w:r w:rsidR="00EA0D3C" w:rsidRPr="00764C5E">
        <w:rPr>
          <w:rFonts w:hint="eastAsia"/>
          <w:sz w:val="24"/>
          <w:szCs w:val="24"/>
        </w:rPr>
        <w:t>论文</w:t>
      </w:r>
      <w:r w:rsidR="005D5165" w:rsidRPr="00764C5E">
        <w:rPr>
          <w:rFonts w:hint="eastAsia"/>
          <w:sz w:val="24"/>
          <w:szCs w:val="24"/>
        </w:rPr>
        <w:t>数据和全文。</w:t>
      </w:r>
    </w:p>
    <w:p w:rsidR="00CE397C" w:rsidRPr="00764C5E" w:rsidRDefault="005D5165" w:rsidP="00CE397C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D33CD1" w:rsidRPr="00764C5E">
        <w:rPr>
          <w:rFonts w:hint="eastAsia"/>
          <w:sz w:val="24"/>
          <w:szCs w:val="24"/>
        </w:rPr>
        <w:t>中标方需根据我方的要求提供系统的</w:t>
      </w:r>
      <w:r w:rsidR="005D2FEB" w:rsidRPr="00764C5E">
        <w:rPr>
          <w:rFonts w:hint="eastAsia"/>
          <w:sz w:val="24"/>
          <w:szCs w:val="24"/>
        </w:rPr>
        <w:t>使用</w:t>
      </w:r>
      <w:r w:rsidR="00D33CD1" w:rsidRPr="00764C5E">
        <w:rPr>
          <w:rFonts w:hint="eastAsia"/>
          <w:sz w:val="24"/>
          <w:szCs w:val="24"/>
        </w:rPr>
        <w:t>培训</w:t>
      </w:r>
      <w:r w:rsidR="00A818A3" w:rsidRPr="00764C5E">
        <w:rPr>
          <w:rFonts w:hint="eastAsia"/>
          <w:sz w:val="24"/>
          <w:szCs w:val="24"/>
        </w:rPr>
        <w:t>、系统</w:t>
      </w:r>
      <w:r w:rsidRPr="00764C5E">
        <w:rPr>
          <w:rFonts w:hint="eastAsia"/>
          <w:sz w:val="24"/>
          <w:szCs w:val="24"/>
        </w:rPr>
        <w:t>使用说明书等文档。</w:t>
      </w:r>
    </w:p>
    <w:p w:rsidR="002216CA" w:rsidRPr="00764C5E" w:rsidRDefault="00B03725" w:rsidP="00B03725">
      <w:pPr>
        <w:pStyle w:val="2"/>
      </w:pPr>
      <w:r w:rsidRPr="00764C5E">
        <w:rPr>
          <w:rFonts w:hint="eastAsia"/>
        </w:rPr>
        <w:t>二、系统的技术要求</w:t>
      </w:r>
    </w:p>
    <w:p w:rsidR="00CE397C" w:rsidRPr="00764C5E" w:rsidRDefault="00D75457" w:rsidP="0073109A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CE397C" w:rsidRPr="00764C5E">
        <w:rPr>
          <w:rFonts w:hint="eastAsia"/>
          <w:sz w:val="24"/>
          <w:szCs w:val="24"/>
        </w:rPr>
        <w:t>系统必须是成熟可靠</w:t>
      </w:r>
      <w:r w:rsidR="00BD2E26" w:rsidRPr="00764C5E">
        <w:rPr>
          <w:rFonts w:hint="eastAsia"/>
          <w:sz w:val="24"/>
          <w:szCs w:val="24"/>
        </w:rPr>
        <w:t>、</w:t>
      </w:r>
      <w:r w:rsidR="00BC673E" w:rsidRPr="00764C5E">
        <w:rPr>
          <w:rFonts w:hint="eastAsia"/>
          <w:sz w:val="24"/>
          <w:szCs w:val="24"/>
        </w:rPr>
        <w:t>至少有</w:t>
      </w:r>
      <w:r w:rsidR="00456B1A" w:rsidRPr="00764C5E">
        <w:rPr>
          <w:rFonts w:hint="eastAsia"/>
          <w:sz w:val="24"/>
          <w:szCs w:val="24"/>
        </w:rPr>
        <w:t>5</w:t>
      </w:r>
      <w:r w:rsidR="00BC673E" w:rsidRPr="00764C5E">
        <w:rPr>
          <w:rFonts w:hint="eastAsia"/>
          <w:sz w:val="24"/>
          <w:szCs w:val="24"/>
        </w:rPr>
        <w:t>家以上高校使用，</w:t>
      </w:r>
      <w:r w:rsidR="00A74442" w:rsidRPr="00764C5E">
        <w:rPr>
          <w:rFonts w:hint="eastAsia"/>
          <w:sz w:val="24"/>
          <w:szCs w:val="24"/>
        </w:rPr>
        <w:t>需</w:t>
      </w:r>
      <w:r w:rsidR="00FE6990" w:rsidRPr="00764C5E">
        <w:rPr>
          <w:rFonts w:hint="eastAsia"/>
          <w:sz w:val="24"/>
          <w:szCs w:val="24"/>
        </w:rPr>
        <w:t>在投标文件中注明正在使用中的高校</w:t>
      </w:r>
      <w:r w:rsidR="00561F91" w:rsidRPr="00764C5E">
        <w:rPr>
          <w:rFonts w:hint="eastAsia"/>
          <w:sz w:val="24"/>
          <w:szCs w:val="24"/>
        </w:rPr>
        <w:t>及</w:t>
      </w:r>
      <w:r w:rsidR="003A793B" w:rsidRPr="00764C5E">
        <w:rPr>
          <w:rFonts w:hint="eastAsia"/>
          <w:sz w:val="24"/>
          <w:szCs w:val="24"/>
        </w:rPr>
        <w:t>购买年份</w:t>
      </w:r>
      <w:r w:rsidR="00BD2E26" w:rsidRPr="00764C5E">
        <w:rPr>
          <w:rFonts w:hint="eastAsia"/>
          <w:sz w:val="24"/>
          <w:szCs w:val="24"/>
        </w:rPr>
        <w:t>。</w:t>
      </w:r>
      <w:r w:rsidR="0073109A" w:rsidRPr="00764C5E">
        <w:rPr>
          <w:rFonts w:hint="eastAsia"/>
          <w:sz w:val="24"/>
          <w:szCs w:val="24"/>
        </w:rPr>
        <w:t>系统需具备以下功能模块和要求：</w:t>
      </w:r>
      <w:r w:rsidR="0073109A" w:rsidRPr="00764C5E">
        <w:rPr>
          <w:sz w:val="24"/>
          <w:szCs w:val="24"/>
        </w:rPr>
        <w:t xml:space="preserve"> </w:t>
      </w:r>
    </w:p>
    <w:p w:rsidR="007C3E67" w:rsidRPr="00764C5E" w:rsidRDefault="007C3E67" w:rsidP="00B85A9D">
      <w:pPr>
        <w:spacing w:line="360" w:lineRule="auto"/>
        <w:rPr>
          <w:b/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AD1E61" w:rsidRPr="00764C5E">
        <w:rPr>
          <w:rFonts w:hint="eastAsia"/>
          <w:b/>
          <w:sz w:val="24"/>
          <w:szCs w:val="24"/>
        </w:rPr>
        <w:t>（</w:t>
      </w:r>
      <w:r w:rsidRPr="00764C5E">
        <w:rPr>
          <w:rFonts w:hint="eastAsia"/>
          <w:b/>
          <w:sz w:val="24"/>
          <w:szCs w:val="24"/>
        </w:rPr>
        <w:t>一</w:t>
      </w:r>
      <w:r w:rsidR="00AD1E61" w:rsidRPr="00764C5E">
        <w:rPr>
          <w:rFonts w:hint="eastAsia"/>
          <w:b/>
          <w:sz w:val="24"/>
          <w:szCs w:val="24"/>
        </w:rPr>
        <w:t>）</w:t>
      </w:r>
      <w:r w:rsidRPr="00764C5E">
        <w:rPr>
          <w:rFonts w:hint="eastAsia"/>
          <w:b/>
          <w:sz w:val="24"/>
          <w:szCs w:val="24"/>
        </w:rPr>
        <w:t>论文提交模块</w:t>
      </w:r>
    </w:p>
    <w:p w:rsidR="003E3CC1" w:rsidRPr="00764C5E" w:rsidRDefault="00121673" w:rsidP="003E3CC1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1</w:t>
      </w:r>
      <w:r w:rsidRPr="00764C5E">
        <w:rPr>
          <w:rFonts w:hint="eastAsia"/>
          <w:sz w:val="24"/>
          <w:szCs w:val="24"/>
        </w:rPr>
        <w:t>）</w:t>
      </w:r>
      <w:r w:rsidRPr="00764C5E">
        <w:rPr>
          <w:rFonts w:hint="eastAsia"/>
          <w:b/>
          <w:sz w:val="24"/>
          <w:szCs w:val="24"/>
        </w:rPr>
        <w:t>系统支持接入上海海事大学统一身份认证系统</w:t>
      </w:r>
      <w:r w:rsidRPr="00764C5E">
        <w:rPr>
          <w:rFonts w:hint="eastAsia"/>
          <w:sz w:val="24"/>
          <w:szCs w:val="24"/>
        </w:rPr>
        <w:t>，</w:t>
      </w:r>
      <w:r w:rsidR="00080F4B" w:rsidRPr="00764C5E">
        <w:rPr>
          <w:rFonts w:hint="eastAsia"/>
          <w:sz w:val="24"/>
          <w:szCs w:val="24"/>
        </w:rPr>
        <w:t>学生通过统一身份认证系统登录学校数字平台，通过“网上行政办事中心”提交、上传毕业论文。</w:t>
      </w:r>
    </w:p>
    <w:p w:rsidR="00121673" w:rsidRPr="00764C5E" w:rsidRDefault="00121673" w:rsidP="00121673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2</w:t>
      </w:r>
      <w:r w:rsidRPr="00764C5E">
        <w:rPr>
          <w:rFonts w:hint="eastAsia"/>
          <w:sz w:val="24"/>
          <w:szCs w:val="24"/>
        </w:rPr>
        <w:t>）论文上传流程简便，可根据我馆要求调整论文填写字段。</w:t>
      </w:r>
      <w:r w:rsidR="00D16F76" w:rsidRPr="00764C5E">
        <w:rPr>
          <w:rFonts w:hint="eastAsia"/>
          <w:sz w:val="24"/>
          <w:szCs w:val="24"/>
        </w:rPr>
        <w:t>可设置学生同时提交多篇论文，为多学位的学生提供方便。</w:t>
      </w:r>
    </w:p>
    <w:p w:rsidR="003F3E3A" w:rsidRPr="00764C5E" w:rsidRDefault="00121673" w:rsidP="003F3E3A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3</w:t>
      </w:r>
      <w:r w:rsidRPr="00764C5E">
        <w:rPr>
          <w:rFonts w:hint="eastAsia"/>
          <w:sz w:val="24"/>
          <w:szCs w:val="24"/>
        </w:rPr>
        <w:t>）系统必须支持论文全文及多附件上传，可根据我馆要求限定附件的数量和大小。</w:t>
      </w:r>
      <w:r w:rsidR="001920D2" w:rsidRPr="00764C5E">
        <w:rPr>
          <w:rFonts w:hint="eastAsia"/>
          <w:sz w:val="24"/>
          <w:szCs w:val="24"/>
        </w:rPr>
        <w:t>全文及附件在提交时按自定义的规则自动生成新的文件名，避免重名。</w:t>
      </w:r>
    </w:p>
    <w:p w:rsidR="005D5B8E" w:rsidRPr="00764C5E" w:rsidRDefault="005D5B8E" w:rsidP="003F3E3A">
      <w:pPr>
        <w:spacing w:line="360" w:lineRule="auto"/>
        <w:ind w:firstLine="420"/>
        <w:rPr>
          <w:sz w:val="24"/>
          <w:szCs w:val="24"/>
        </w:rPr>
      </w:pPr>
    </w:p>
    <w:p w:rsidR="007C3E67" w:rsidRPr="00764C5E" w:rsidRDefault="00AD1E61" w:rsidP="001F4656">
      <w:pPr>
        <w:spacing w:line="360" w:lineRule="auto"/>
        <w:ind w:firstLine="420"/>
        <w:rPr>
          <w:b/>
          <w:sz w:val="24"/>
          <w:szCs w:val="24"/>
        </w:rPr>
      </w:pPr>
      <w:r w:rsidRPr="00764C5E">
        <w:rPr>
          <w:rFonts w:hint="eastAsia"/>
          <w:b/>
          <w:sz w:val="24"/>
          <w:szCs w:val="24"/>
        </w:rPr>
        <w:t>（</w:t>
      </w:r>
      <w:r w:rsidR="007C3E67" w:rsidRPr="00764C5E">
        <w:rPr>
          <w:rFonts w:hint="eastAsia"/>
          <w:b/>
          <w:sz w:val="24"/>
          <w:szCs w:val="24"/>
        </w:rPr>
        <w:t>二</w:t>
      </w:r>
      <w:r w:rsidRPr="00764C5E">
        <w:rPr>
          <w:rFonts w:hint="eastAsia"/>
          <w:b/>
          <w:sz w:val="24"/>
          <w:szCs w:val="24"/>
        </w:rPr>
        <w:t>）</w:t>
      </w:r>
      <w:r w:rsidR="007C3E67" w:rsidRPr="00764C5E">
        <w:rPr>
          <w:rFonts w:hint="eastAsia"/>
          <w:b/>
          <w:sz w:val="24"/>
          <w:szCs w:val="24"/>
        </w:rPr>
        <w:t>论文</w:t>
      </w:r>
      <w:r w:rsidR="005B573C" w:rsidRPr="00764C5E">
        <w:rPr>
          <w:rFonts w:hint="eastAsia"/>
          <w:b/>
          <w:sz w:val="24"/>
          <w:szCs w:val="24"/>
        </w:rPr>
        <w:t>管理</w:t>
      </w:r>
      <w:r w:rsidR="007C3E67" w:rsidRPr="00764C5E">
        <w:rPr>
          <w:rFonts w:hint="eastAsia"/>
          <w:b/>
          <w:sz w:val="24"/>
          <w:szCs w:val="24"/>
        </w:rPr>
        <w:t>模块</w:t>
      </w:r>
    </w:p>
    <w:p w:rsidR="005B573C" w:rsidRPr="00764C5E" w:rsidRDefault="00AD1E61" w:rsidP="00AD1E61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1</w:t>
      </w:r>
      <w:r w:rsidRPr="00764C5E">
        <w:rPr>
          <w:rFonts w:hint="eastAsia"/>
          <w:sz w:val="24"/>
          <w:szCs w:val="24"/>
        </w:rPr>
        <w:t>）系统后台必须具备完整的审核、编目和发布流程</w:t>
      </w:r>
      <w:r w:rsidR="005B573C" w:rsidRPr="00764C5E">
        <w:rPr>
          <w:rFonts w:hint="eastAsia"/>
          <w:sz w:val="24"/>
          <w:szCs w:val="24"/>
        </w:rPr>
        <w:t>：</w:t>
      </w:r>
    </w:p>
    <w:p w:rsidR="005B573C" w:rsidRPr="00764C5E" w:rsidRDefault="00AD1E61" w:rsidP="005B573C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审核必须支持不合格意见管理及</w:t>
      </w:r>
      <w:r w:rsidR="00905E39" w:rsidRPr="00764C5E">
        <w:rPr>
          <w:rFonts w:hint="eastAsia"/>
          <w:sz w:val="24"/>
          <w:szCs w:val="24"/>
        </w:rPr>
        <w:t>审核结果</w:t>
      </w:r>
      <w:r w:rsidRPr="00764C5E">
        <w:rPr>
          <w:rFonts w:hint="eastAsia"/>
          <w:sz w:val="24"/>
          <w:szCs w:val="24"/>
        </w:rPr>
        <w:t>自动邮件通知</w:t>
      </w:r>
      <w:r w:rsidR="003917F3" w:rsidRPr="00764C5E">
        <w:rPr>
          <w:rFonts w:hint="eastAsia"/>
          <w:sz w:val="24"/>
          <w:szCs w:val="24"/>
        </w:rPr>
        <w:t>功能</w:t>
      </w:r>
      <w:r w:rsidR="005B573C" w:rsidRPr="00764C5E">
        <w:rPr>
          <w:rFonts w:hint="eastAsia"/>
          <w:sz w:val="24"/>
          <w:szCs w:val="24"/>
        </w:rPr>
        <w:t>；</w:t>
      </w:r>
    </w:p>
    <w:p w:rsidR="005B573C" w:rsidRPr="00764C5E" w:rsidRDefault="00AD1E61" w:rsidP="005B573C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编目环节可根据我馆实际工作需要自行关闭或开启</w:t>
      </w:r>
      <w:r w:rsidR="005B573C" w:rsidRPr="00764C5E">
        <w:rPr>
          <w:rFonts w:hint="eastAsia"/>
          <w:sz w:val="24"/>
          <w:szCs w:val="24"/>
        </w:rPr>
        <w:t>；</w:t>
      </w:r>
    </w:p>
    <w:p w:rsidR="00AD1E61" w:rsidRPr="00764C5E" w:rsidRDefault="00AD1E61" w:rsidP="005B573C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发布环节可根据论文密级要求及填写的发布日期字段自动发布，其中发布日期字</w:t>
      </w:r>
      <w:r w:rsidRPr="00764C5E">
        <w:rPr>
          <w:rFonts w:hint="eastAsia"/>
          <w:sz w:val="24"/>
          <w:szCs w:val="24"/>
        </w:rPr>
        <w:lastRenderedPageBreak/>
        <w:t>段要求根据我馆提出的规则自动填入。</w:t>
      </w:r>
    </w:p>
    <w:p w:rsidR="00AD1E61" w:rsidRPr="00764C5E" w:rsidRDefault="00AD1E61" w:rsidP="00AD1E61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Pr="00764C5E">
        <w:rPr>
          <w:rFonts w:hint="eastAsia"/>
          <w:sz w:val="24"/>
          <w:szCs w:val="24"/>
        </w:rPr>
        <w:t>（</w:t>
      </w:r>
      <w:r w:rsidR="005B573C" w:rsidRPr="00764C5E">
        <w:rPr>
          <w:rFonts w:hint="eastAsia"/>
          <w:sz w:val="24"/>
          <w:szCs w:val="24"/>
        </w:rPr>
        <w:t>2</w:t>
      </w:r>
      <w:r w:rsidRPr="00764C5E">
        <w:rPr>
          <w:rFonts w:hint="eastAsia"/>
          <w:sz w:val="24"/>
          <w:szCs w:val="24"/>
        </w:rPr>
        <w:t>）系统必须有完善的论文管理功能，支持根据日期、学院、学位等分类筛选显示论文，管理员可在线编辑和修改论文各项信息。</w:t>
      </w:r>
    </w:p>
    <w:p w:rsidR="007C3E67" w:rsidRPr="00764C5E" w:rsidRDefault="00AD1E61" w:rsidP="00AD1E61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Pr="00764C5E">
        <w:rPr>
          <w:rFonts w:hint="eastAsia"/>
          <w:sz w:val="24"/>
          <w:szCs w:val="24"/>
        </w:rPr>
        <w:t>（</w:t>
      </w:r>
      <w:r w:rsidR="005B573C" w:rsidRPr="00764C5E">
        <w:rPr>
          <w:rFonts w:hint="eastAsia"/>
          <w:sz w:val="24"/>
          <w:szCs w:val="24"/>
        </w:rPr>
        <w:t>3</w:t>
      </w:r>
      <w:r w:rsidRPr="00764C5E">
        <w:rPr>
          <w:rFonts w:hint="eastAsia"/>
          <w:sz w:val="24"/>
          <w:szCs w:val="24"/>
        </w:rPr>
        <w:t>）系统必须提供显示未提交论文的</w:t>
      </w:r>
      <w:r w:rsidR="0076682D" w:rsidRPr="00764C5E">
        <w:rPr>
          <w:rFonts w:hint="eastAsia"/>
          <w:sz w:val="24"/>
          <w:szCs w:val="24"/>
        </w:rPr>
        <w:t>学生</w:t>
      </w:r>
      <w:r w:rsidRPr="00764C5E">
        <w:rPr>
          <w:rFonts w:hint="eastAsia"/>
          <w:sz w:val="24"/>
          <w:szCs w:val="24"/>
        </w:rPr>
        <w:t>清单功能，并支持批量导出</w:t>
      </w:r>
      <w:r w:rsidR="000D186F" w:rsidRPr="00764C5E">
        <w:rPr>
          <w:rFonts w:hint="eastAsia"/>
          <w:sz w:val="24"/>
          <w:szCs w:val="24"/>
        </w:rPr>
        <w:t>；</w:t>
      </w:r>
      <w:r w:rsidRPr="00764C5E">
        <w:rPr>
          <w:rFonts w:hint="eastAsia"/>
          <w:sz w:val="24"/>
          <w:szCs w:val="24"/>
        </w:rPr>
        <w:t>同时</w:t>
      </w:r>
      <w:r w:rsidRPr="00764C5E">
        <w:rPr>
          <w:rFonts w:hint="eastAsia"/>
          <w:b/>
          <w:sz w:val="24"/>
          <w:szCs w:val="24"/>
        </w:rPr>
        <w:t>是否能接入上海海事大学离校系统列为重要的考察点</w:t>
      </w:r>
      <w:r w:rsidR="003603B5" w:rsidRPr="00764C5E">
        <w:rPr>
          <w:rFonts w:hint="eastAsia"/>
          <w:sz w:val="24"/>
          <w:szCs w:val="24"/>
        </w:rPr>
        <w:t>。</w:t>
      </w:r>
    </w:p>
    <w:p w:rsidR="005D5B8E" w:rsidRPr="00764C5E" w:rsidRDefault="005D5B8E" w:rsidP="00AD1E61">
      <w:pPr>
        <w:spacing w:line="360" w:lineRule="auto"/>
        <w:rPr>
          <w:sz w:val="24"/>
          <w:szCs w:val="24"/>
        </w:rPr>
      </w:pPr>
    </w:p>
    <w:p w:rsidR="007C3E67" w:rsidRPr="00764C5E" w:rsidRDefault="007C3E67" w:rsidP="00DC6756">
      <w:pPr>
        <w:spacing w:line="360" w:lineRule="auto"/>
        <w:rPr>
          <w:b/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AD1E61" w:rsidRPr="00764C5E">
        <w:rPr>
          <w:rFonts w:hint="eastAsia"/>
          <w:b/>
          <w:sz w:val="24"/>
          <w:szCs w:val="24"/>
        </w:rPr>
        <w:t>（</w:t>
      </w:r>
      <w:r w:rsidRPr="00764C5E">
        <w:rPr>
          <w:rFonts w:hint="eastAsia"/>
          <w:b/>
          <w:sz w:val="24"/>
          <w:szCs w:val="24"/>
        </w:rPr>
        <w:t>三</w:t>
      </w:r>
      <w:r w:rsidR="00AD1E61" w:rsidRPr="00764C5E">
        <w:rPr>
          <w:rFonts w:hint="eastAsia"/>
          <w:b/>
          <w:sz w:val="24"/>
          <w:szCs w:val="24"/>
        </w:rPr>
        <w:t>）</w:t>
      </w:r>
      <w:r w:rsidRPr="00764C5E">
        <w:rPr>
          <w:rFonts w:hint="eastAsia"/>
          <w:b/>
          <w:sz w:val="24"/>
          <w:szCs w:val="24"/>
        </w:rPr>
        <w:t>论文检索</w:t>
      </w:r>
      <w:r w:rsidR="003C7A7D" w:rsidRPr="00764C5E">
        <w:rPr>
          <w:rFonts w:hint="eastAsia"/>
          <w:b/>
          <w:sz w:val="24"/>
          <w:szCs w:val="24"/>
        </w:rPr>
        <w:t>使用</w:t>
      </w:r>
      <w:r w:rsidRPr="00764C5E">
        <w:rPr>
          <w:rFonts w:hint="eastAsia"/>
          <w:b/>
          <w:sz w:val="24"/>
          <w:szCs w:val="24"/>
        </w:rPr>
        <w:t>模块</w:t>
      </w:r>
    </w:p>
    <w:p w:rsidR="006668D8" w:rsidRPr="00764C5E" w:rsidRDefault="003C7A7D" w:rsidP="003C7A7D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1</w:t>
      </w:r>
      <w:r w:rsidRPr="00764C5E">
        <w:rPr>
          <w:rFonts w:hint="eastAsia"/>
          <w:sz w:val="24"/>
          <w:szCs w:val="24"/>
        </w:rPr>
        <w:t>）论文检索功能完善</w:t>
      </w:r>
      <w:r w:rsidR="00373EE4" w:rsidRPr="00764C5E">
        <w:rPr>
          <w:rFonts w:hint="eastAsia"/>
          <w:sz w:val="24"/>
          <w:szCs w:val="24"/>
        </w:rPr>
        <w:t>，至少包含以下功能：</w:t>
      </w:r>
    </w:p>
    <w:p w:rsidR="006668D8" w:rsidRPr="00764C5E" w:rsidRDefault="003C7A7D" w:rsidP="006668D8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简单检索支持多字段模糊检索，具备检索结果的分类筛选功能，包括但不限于论文发表年份、学院</w:t>
      </w:r>
      <w:r w:rsidR="00AA37F2" w:rsidRPr="00764C5E">
        <w:rPr>
          <w:rFonts w:hint="eastAsia"/>
          <w:sz w:val="24"/>
          <w:szCs w:val="24"/>
        </w:rPr>
        <w:t>、</w:t>
      </w:r>
      <w:r w:rsidRPr="00764C5E">
        <w:rPr>
          <w:rFonts w:hint="eastAsia"/>
          <w:sz w:val="24"/>
          <w:szCs w:val="24"/>
        </w:rPr>
        <w:t>专业、学位等</w:t>
      </w:r>
      <w:r w:rsidR="006668D8" w:rsidRPr="00764C5E">
        <w:rPr>
          <w:rFonts w:hint="eastAsia"/>
          <w:sz w:val="24"/>
          <w:szCs w:val="24"/>
        </w:rPr>
        <w:t>；</w:t>
      </w:r>
    </w:p>
    <w:p w:rsidR="007C3E67" w:rsidRPr="00764C5E" w:rsidRDefault="003C7A7D" w:rsidP="006668D8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高级检索必须支持多字段逻辑关系检索，是否具备二次检索、全文检索和检索结果排序列为考察点。</w:t>
      </w:r>
    </w:p>
    <w:p w:rsidR="001F4656" w:rsidRPr="00764C5E" w:rsidRDefault="003C7A7D" w:rsidP="005D2FEB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2</w:t>
      </w:r>
      <w:r w:rsidRPr="00764C5E">
        <w:rPr>
          <w:rFonts w:hint="eastAsia"/>
          <w:sz w:val="24"/>
          <w:szCs w:val="24"/>
        </w:rPr>
        <w:t>）系统导航功能完善，包括但不限于中图法、学科、专业、学院、导师等，导航菜单的内容可根据我馆要求调整。</w:t>
      </w:r>
    </w:p>
    <w:p w:rsidR="003C7A7D" w:rsidRPr="00764C5E" w:rsidRDefault="003C7A7D" w:rsidP="005D2FEB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3</w:t>
      </w:r>
      <w:r w:rsidRPr="00764C5E">
        <w:rPr>
          <w:rFonts w:hint="eastAsia"/>
          <w:sz w:val="24"/>
          <w:szCs w:val="24"/>
        </w:rPr>
        <w:t>）学位论文</w:t>
      </w:r>
      <w:r w:rsidR="009A04AD" w:rsidRPr="00764C5E">
        <w:rPr>
          <w:rFonts w:hint="eastAsia"/>
          <w:sz w:val="24"/>
          <w:szCs w:val="24"/>
        </w:rPr>
        <w:t>全文</w:t>
      </w:r>
      <w:r w:rsidRPr="00764C5E">
        <w:rPr>
          <w:rFonts w:hint="eastAsia"/>
          <w:sz w:val="24"/>
          <w:szCs w:val="24"/>
        </w:rPr>
        <w:t>下载网页需满足以下要求：</w:t>
      </w:r>
    </w:p>
    <w:p w:rsidR="003C7A7D" w:rsidRPr="00764C5E" w:rsidRDefault="003C7A7D" w:rsidP="003C7A7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可根据我馆要求调整论文的显示字段及网页排版布局；</w:t>
      </w:r>
    </w:p>
    <w:p w:rsidR="003C7A7D" w:rsidRPr="00764C5E" w:rsidRDefault="003C7A7D" w:rsidP="003C7A7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具备部分论文字段的热点链接功能（即点击该字段打开新网页并显示同类论文），包括但不限于作者、导师、院系、关键词等字段；</w:t>
      </w:r>
    </w:p>
    <w:p w:rsidR="003C7A7D" w:rsidRPr="00764C5E" w:rsidRDefault="003C7A7D" w:rsidP="003C7A7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论文全文及附件下载必须支持限制单个</w:t>
      </w:r>
      <w:r w:rsidRPr="00764C5E">
        <w:rPr>
          <w:rFonts w:hint="eastAsia"/>
          <w:sz w:val="24"/>
          <w:szCs w:val="24"/>
        </w:rPr>
        <w:t>IP</w:t>
      </w:r>
      <w:r w:rsidRPr="00764C5E">
        <w:rPr>
          <w:rFonts w:hint="eastAsia"/>
          <w:sz w:val="24"/>
          <w:szCs w:val="24"/>
        </w:rPr>
        <w:t>每日下载量；</w:t>
      </w:r>
    </w:p>
    <w:p w:rsidR="003C7A7D" w:rsidRPr="00764C5E" w:rsidRDefault="003C7A7D" w:rsidP="003C7A7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论文全文及附件下载必须限定使用者登录后才能下载。</w:t>
      </w:r>
    </w:p>
    <w:p w:rsidR="005D5B8E" w:rsidRPr="00764C5E" w:rsidRDefault="005D5B8E" w:rsidP="005D5B8E">
      <w:pPr>
        <w:spacing w:line="360" w:lineRule="auto"/>
        <w:ind w:left="420"/>
        <w:rPr>
          <w:sz w:val="24"/>
          <w:szCs w:val="24"/>
        </w:rPr>
      </w:pPr>
    </w:p>
    <w:p w:rsidR="00155029" w:rsidRPr="00764C5E" w:rsidRDefault="00AD1E61" w:rsidP="00C87145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b/>
          <w:sz w:val="24"/>
          <w:szCs w:val="24"/>
        </w:rPr>
        <w:t>（</w:t>
      </w:r>
      <w:r w:rsidR="007C3E67" w:rsidRPr="00764C5E">
        <w:rPr>
          <w:rFonts w:hint="eastAsia"/>
          <w:b/>
          <w:sz w:val="24"/>
          <w:szCs w:val="24"/>
        </w:rPr>
        <w:t>四</w:t>
      </w:r>
      <w:r w:rsidRPr="00764C5E">
        <w:rPr>
          <w:rFonts w:hint="eastAsia"/>
          <w:b/>
          <w:sz w:val="24"/>
          <w:szCs w:val="24"/>
        </w:rPr>
        <w:t>）</w:t>
      </w:r>
      <w:r w:rsidR="007C3E67" w:rsidRPr="00764C5E">
        <w:rPr>
          <w:rFonts w:hint="eastAsia"/>
          <w:b/>
          <w:sz w:val="24"/>
          <w:szCs w:val="24"/>
        </w:rPr>
        <w:t>系统管理与数据统计</w:t>
      </w:r>
    </w:p>
    <w:p w:rsidR="0010678C" w:rsidRPr="00764C5E" w:rsidRDefault="0010678C" w:rsidP="00155029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="00C87145" w:rsidRPr="00764C5E">
        <w:rPr>
          <w:rFonts w:hint="eastAsia"/>
          <w:sz w:val="24"/>
          <w:szCs w:val="24"/>
        </w:rPr>
        <w:t>1</w:t>
      </w:r>
      <w:r w:rsidRPr="00764C5E">
        <w:rPr>
          <w:rFonts w:hint="eastAsia"/>
          <w:sz w:val="24"/>
          <w:szCs w:val="24"/>
        </w:rPr>
        <w:t>）系统具备完善的</w:t>
      </w:r>
      <w:r w:rsidR="00CE22F8" w:rsidRPr="00764C5E">
        <w:rPr>
          <w:rFonts w:hint="eastAsia"/>
          <w:sz w:val="24"/>
          <w:szCs w:val="24"/>
        </w:rPr>
        <w:t>账号</w:t>
      </w:r>
      <w:r w:rsidRPr="00764C5E">
        <w:rPr>
          <w:rFonts w:hint="eastAsia"/>
          <w:sz w:val="24"/>
          <w:szCs w:val="24"/>
        </w:rPr>
        <w:t>管理功能</w:t>
      </w:r>
      <w:r w:rsidR="007A3F9F" w:rsidRPr="00764C5E">
        <w:rPr>
          <w:rFonts w:hint="eastAsia"/>
          <w:sz w:val="24"/>
          <w:szCs w:val="24"/>
        </w:rPr>
        <w:t>，人员基础数据原则上应使用学校数据中心的统一数据库进行同步。</w:t>
      </w:r>
    </w:p>
    <w:p w:rsidR="00EA29B8" w:rsidRPr="00764C5E" w:rsidRDefault="003A02AF" w:rsidP="00CE22F8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="00C87145" w:rsidRPr="00764C5E">
        <w:rPr>
          <w:rFonts w:hint="eastAsia"/>
          <w:sz w:val="24"/>
          <w:szCs w:val="24"/>
        </w:rPr>
        <w:t>2</w:t>
      </w:r>
      <w:r w:rsidRPr="00764C5E">
        <w:rPr>
          <w:rFonts w:hint="eastAsia"/>
          <w:sz w:val="24"/>
          <w:szCs w:val="24"/>
        </w:rPr>
        <w:t>）系统具备</w:t>
      </w:r>
      <w:r w:rsidR="00C62935" w:rsidRPr="00764C5E">
        <w:rPr>
          <w:rFonts w:hint="eastAsia"/>
          <w:sz w:val="24"/>
          <w:szCs w:val="24"/>
        </w:rPr>
        <w:t>通知公告</w:t>
      </w:r>
      <w:r w:rsidR="00CE22F8" w:rsidRPr="00764C5E">
        <w:rPr>
          <w:rFonts w:hint="eastAsia"/>
          <w:sz w:val="24"/>
          <w:szCs w:val="24"/>
        </w:rPr>
        <w:t>、</w:t>
      </w:r>
      <w:r w:rsidR="00EA29B8" w:rsidRPr="00764C5E">
        <w:rPr>
          <w:rFonts w:hint="eastAsia"/>
          <w:sz w:val="24"/>
          <w:szCs w:val="24"/>
        </w:rPr>
        <w:t>学位、院系、导师</w:t>
      </w:r>
      <w:r w:rsidR="00054E2F" w:rsidRPr="00764C5E">
        <w:rPr>
          <w:rFonts w:hint="eastAsia"/>
          <w:sz w:val="24"/>
          <w:szCs w:val="24"/>
        </w:rPr>
        <w:t>、常见问题</w:t>
      </w:r>
      <w:r w:rsidR="00CE22F8" w:rsidRPr="00764C5E">
        <w:rPr>
          <w:rFonts w:hint="eastAsia"/>
          <w:sz w:val="24"/>
          <w:szCs w:val="24"/>
        </w:rPr>
        <w:t>等</w:t>
      </w:r>
      <w:r w:rsidR="00EA29B8" w:rsidRPr="00764C5E">
        <w:rPr>
          <w:rFonts w:hint="eastAsia"/>
          <w:sz w:val="24"/>
          <w:szCs w:val="24"/>
        </w:rPr>
        <w:t>管理</w:t>
      </w:r>
      <w:r w:rsidR="0010678C" w:rsidRPr="00764C5E">
        <w:rPr>
          <w:rFonts w:hint="eastAsia"/>
          <w:sz w:val="24"/>
          <w:szCs w:val="24"/>
        </w:rPr>
        <w:t>功能。</w:t>
      </w:r>
    </w:p>
    <w:p w:rsidR="00C62935" w:rsidRPr="00764C5E" w:rsidRDefault="003A02AF" w:rsidP="004033EE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Pr="00764C5E">
        <w:rPr>
          <w:rFonts w:hint="eastAsia"/>
          <w:sz w:val="24"/>
          <w:szCs w:val="24"/>
        </w:rPr>
        <w:t>（</w:t>
      </w:r>
      <w:r w:rsidR="00C87145" w:rsidRPr="00764C5E">
        <w:rPr>
          <w:rFonts w:hint="eastAsia"/>
          <w:sz w:val="24"/>
          <w:szCs w:val="24"/>
        </w:rPr>
        <w:t>3</w:t>
      </w:r>
      <w:r w:rsidRPr="00764C5E">
        <w:rPr>
          <w:rFonts w:hint="eastAsia"/>
          <w:sz w:val="24"/>
          <w:szCs w:val="24"/>
        </w:rPr>
        <w:t>）</w:t>
      </w:r>
      <w:r w:rsidR="00C62935" w:rsidRPr="00764C5E">
        <w:rPr>
          <w:rFonts w:hint="eastAsia"/>
          <w:sz w:val="24"/>
          <w:szCs w:val="24"/>
        </w:rPr>
        <w:t>系统具备多方位的权限控制，包括但不限于以下内容：</w:t>
      </w:r>
    </w:p>
    <w:p w:rsidR="00EA29B8" w:rsidRPr="00764C5E" w:rsidRDefault="00C62935" w:rsidP="00204576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提供</w:t>
      </w:r>
      <w:r w:rsidRPr="00764C5E">
        <w:rPr>
          <w:rFonts w:hint="eastAsia"/>
          <w:sz w:val="24"/>
          <w:szCs w:val="24"/>
        </w:rPr>
        <w:t>IP</w:t>
      </w:r>
      <w:r w:rsidRPr="00764C5E">
        <w:rPr>
          <w:rFonts w:hint="eastAsia"/>
          <w:sz w:val="24"/>
          <w:szCs w:val="24"/>
        </w:rPr>
        <w:t>范围限制及每日下载量限制，防止出现过量下载；</w:t>
      </w:r>
      <w:r w:rsidR="00204576" w:rsidRPr="00764C5E">
        <w:rPr>
          <w:sz w:val="24"/>
          <w:szCs w:val="24"/>
        </w:rPr>
        <w:t xml:space="preserve"> </w:t>
      </w:r>
    </w:p>
    <w:p w:rsidR="00C62935" w:rsidRPr="00764C5E" w:rsidRDefault="00C62935" w:rsidP="00C62935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提供基于用户</w:t>
      </w:r>
      <w:r w:rsidRPr="00764C5E">
        <w:rPr>
          <w:rFonts w:hint="eastAsia"/>
          <w:sz w:val="24"/>
          <w:szCs w:val="24"/>
        </w:rPr>
        <w:t>/</w:t>
      </w:r>
      <w:r w:rsidRPr="00764C5E">
        <w:rPr>
          <w:rFonts w:hint="eastAsia"/>
          <w:sz w:val="24"/>
          <w:szCs w:val="24"/>
        </w:rPr>
        <w:t>用户组的权限管理，灵活定义检索</w:t>
      </w:r>
      <w:r w:rsidR="00054E2F" w:rsidRPr="00764C5E">
        <w:rPr>
          <w:rFonts w:hint="eastAsia"/>
          <w:sz w:val="24"/>
          <w:szCs w:val="24"/>
        </w:rPr>
        <w:t>、</w:t>
      </w:r>
      <w:r w:rsidRPr="00764C5E">
        <w:rPr>
          <w:rFonts w:hint="eastAsia"/>
          <w:sz w:val="24"/>
          <w:szCs w:val="24"/>
        </w:rPr>
        <w:t>下载权限</w:t>
      </w:r>
      <w:r w:rsidR="00495EE9" w:rsidRPr="00764C5E">
        <w:rPr>
          <w:rFonts w:hint="eastAsia"/>
          <w:sz w:val="24"/>
          <w:szCs w:val="24"/>
        </w:rPr>
        <w:t>。</w:t>
      </w:r>
    </w:p>
    <w:p w:rsidR="004033EE" w:rsidRPr="00764C5E" w:rsidRDefault="004033EE" w:rsidP="004033EE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="00C87145" w:rsidRPr="00764C5E">
        <w:rPr>
          <w:rFonts w:hint="eastAsia"/>
          <w:sz w:val="24"/>
          <w:szCs w:val="24"/>
        </w:rPr>
        <w:t>4</w:t>
      </w:r>
      <w:r w:rsidRPr="00764C5E">
        <w:rPr>
          <w:rFonts w:hint="eastAsia"/>
          <w:sz w:val="24"/>
          <w:szCs w:val="24"/>
        </w:rPr>
        <w:t>）系统必须具备完善的日志和统计</w:t>
      </w:r>
      <w:r w:rsidR="009A04AD" w:rsidRPr="00764C5E">
        <w:rPr>
          <w:rFonts w:hint="eastAsia"/>
          <w:sz w:val="24"/>
          <w:szCs w:val="24"/>
        </w:rPr>
        <w:t>功能</w:t>
      </w:r>
      <w:r w:rsidRPr="00764C5E">
        <w:rPr>
          <w:rFonts w:hint="eastAsia"/>
          <w:sz w:val="24"/>
          <w:szCs w:val="24"/>
        </w:rPr>
        <w:t>，包括但不限于论文的上传、修改、浏览、检</w:t>
      </w:r>
      <w:r w:rsidRPr="00764C5E">
        <w:rPr>
          <w:rFonts w:hint="eastAsia"/>
          <w:sz w:val="24"/>
          <w:szCs w:val="24"/>
        </w:rPr>
        <w:lastRenderedPageBreak/>
        <w:t>索、全文</w:t>
      </w:r>
      <w:r w:rsidR="00F84070" w:rsidRPr="00764C5E">
        <w:rPr>
          <w:rFonts w:hint="eastAsia"/>
          <w:sz w:val="24"/>
          <w:szCs w:val="24"/>
        </w:rPr>
        <w:t>及附件</w:t>
      </w:r>
      <w:r w:rsidRPr="00764C5E">
        <w:rPr>
          <w:rFonts w:hint="eastAsia"/>
          <w:sz w:val="24"/>
          <w:szCs w:val="24"/>
        </w:rPr>
        <w:t>下载</w:t>
      </w:r>
      <w:r w:rsidR="006E306F" w:rsidRPr="00764C5E">
        <w:rPr>
          <w:rFonts w:hint="eastAsia"/>
          <w:sz w:val="24"/>
          <w:szCs w:val="24"/>
        </w:rPr>
        <w:t>、</w:t>
      </w:r>
      <w:r w:rsidRPr="00764C5E">
        <w:rPr>
          <w:rFonts w:hint="eastAsia"/>
          <w:sz w:val="24"/>
          <w:szCs w:val="24"/>
        </w:rPr>
        <w:t>账号登录等</w:t>
      </w:r>
      <w:r w:rsidR="009A04AD" w:rsidRPr="00764C5E">
        <w:rPr>
          <w:rFonts w:hint="eastAsia"/>
          <w:sz w:val="24"/>
          <w:szCs w:val="24"/>
        </w:rPr>
        <w:t>；</w:t>
      </w:r>
      <w:r w:rsidRPr="00764C5E">
        <w:rPr>
          <w:rFonts w:hint="eastAsia"/>
          <w:sz w:val="24"/>
          <w:szCs w:val="24"/>
        </w:rPr>
        <w:t>是否</w:t>
      </w:r>
      <w:r w:rsidR="00F84070" w:rsidRPr="00764C5E">
        <w:rPr>
          <w:rFonts w:hint="eastAsia"/>
          <w:sz w:val="24"/>
          <w:szCs w:val="24"/>
        </w:rPr>
        <w:t>能</w:t>
      </w:r>
      <w:r w:rsidRPr="00764C5E">
        <w:rPr>
          <w:rFonts w:hint="eastAsia"/>
          <w:sz w:val="24"/>
          <w:szCs w:val="24"/>
        </w:rPr>
        <w:t>提供图表形式的统计列为考察点。</w:t>
      </w:r>
    </w:p>
    <w:p w:rsidR="005D5B8E" w:rsidRPr="00764C5E" w:rsidRDefault="005D5B8E" w:rsidP="004033EE">
      <w:pPr>
        <w:spacing w:line="360" w:lineRule="auto"/>
        <w:ind w:firstLine="420"/>
        <w:rPr>
          <w:sz w:val="24"/>
          <w:szCs w:val="24"/>
        </w:rPr>
      </w:pPr>
    </w:p>
    <w:p w:rsidR="007C3E67" w:rsidRPr="00764C5E" w:rsidRDefault="004033EE" w:rsidP="005D2FEB">
      <w:pPr>
        <w:spacing w:line="360" w:lineRule="auto"/>
        <w:rPr>
          <w:b/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AD1E61" w:rsidRPr="00764C5E">
        <w:rPr>
          <w:rFonts w:hint="eastAsia"/>
          <w:b/>
          <w:sz w:val="24"/>
          <w:szCs w:val="24"/>
        </w:rPr>
        <w:t>（</w:t>
      </w:r>
      <w:r w:rsidR="007C3E67" w:rsidRPr="00764C5E">
        <w:rPr>
          <w:rFonts w:hint="eastAsia"/>
          <w:b/>
          <w:sz w:val="24"/>
          <w:szCs w:val="24"/>
        </w:rPr>
        <w:t>五</w:t>
      </w:r>
      <w:r w:rsidR="00AD1E61" w:rsidRPr="00764C5E">
        <w:rPr>
          <w:rFonts w:hint="eastAsia"/>
          <w:b/>
          <w:sz w:val="24"/>
          <w:szCs w:val="24"/>
        </w:rPr>
        <w:t>）</w:t>
      </w:r>
      <w:r w:rsidR="007C3E67" w:rsidRPr="00764C5E">
        <w:rPr>
          <w:rFonts w:hint="eastAsia"/>
          <w:b/>
          <w:sz w:val="24"/>
          <w:szCs w:val="24"/>
        </w:rPr>
        <w:t>系统的数据规范</w:t>
      </w:r>
    </w:p>
    <w:p w:rsidR="00DC6756" w:rsidRPr="00764C5E" w:rsidRDefault="00DC6756" w:rsidP="00DC6756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1</w:t>
      </w:r>
      <w:r w:rsidRPr="00764C5E">
        <w:rPr>
          <w:rFonts w:hint="eastAsia"/>
          <w:sz w:val="24"/>
          <w:szCs w:val="24"/>
        </w:rPr>
        <w:t>）数据规范须符合</w:t>
      </w:r>
      <w:r w:rsidRPr="00764C5E">
        <w:rPr>
          <w:rFonts w:hint="eastAsia"/>
          <w:sz w:val="24"/>
          <w:szCs w:val="24"/>
        </w:rPr>
        <w:t>CALIS</w:t>
      </w:r>
      <w:r w:rsidRPr="00764C5E">
        <w:rPr>
          <w:rFonts w:hint="eastAsia"/>
          <w:sz w:val="24"/>
          <w:szCs w:val="24"/>
        </w:rPr>
        <w:t>学位论文数据规范要求。</w:t>
      </w:r>
    </w:p>
    <w:p w:rsidR="00595347" w:rsidRPr="00764C5E" w:rsidRDefault="00DC6756" w:rsidP="00595347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="00595347" w:rsidRPr="00764C5E">
        <w:rPr>
          <w:rFonts w:hint="eastAsia"/>
          <w:sz w:val="24"/>
          <w:szCs w:val="24"/>
        </w:rPr>
        <w:t>2</w:t>
      </w:r>
      <w:r w:rsidR="00595347" w:rsidRPr="00764C5E">
        <w:rPr>
          <w:rFonts w:hint="eastAsia"/>
          <w:sz w:val="24"/>
          <w:szCs w:val="24"/>
        </w:rPr>
        <w:t>）提供</w:t>
      </w:r>
      <w:r w:rsidR="00595347" w:rsidRPr="00764C5E">
        <w:rPr>
          <w:rFonts w:hint="eastAsia"/>
          <w:sz w:val="24"/>
          <w:szCs w:val="24"/>
        </w:rPr>
        <w:t>OpenURL</w:t>
      </w:r>
      <w:r w:rsidR="00595347" w:rsidRPr="00764C5E">
        <w:rPr>
          <w:rFonts w:hint="eastAsia"/>
          <w:sz w:val="24"/>
          <w:szCs w:val="24"/>
        </w:rPr>
        <w:t>接口，支持将数据导出为</w:t>
      </w:r>
      <w:r w:rsidR="00595347" w:rsidRPr="00764C5E">
        <w:rPr>
          <w:rFonts w:hint="eastAsia"/>
          <w:sz w:val="24"/>
          <w:szCs w:val="24"/>
        </w:rPr>
        <w:t>CNMARC</w:t>
      </w:r>
      <w:r w:rsidR="00595347" w:rsidRPr="00764C5E">
        <w:rPr>
          <w:rFonts w:hint="eastAsia"/>
          <w:sz w:val="24"/>
          <w:szCs w:val="24"/>
        </w:rPr>
        <w:t>、</w:t>
      </w:r>
      <w:r w:rsidR="00595347" w:rsidRPr="00764C5E">
        <w:rPr>
          <w:rFonts w:hint="eastAsia"/>
          <w:sz w:val="24"/>
          <w:szCs w:val="24"/>
        </w:rPr>
        <w:t>XML</w:t>
      </w:r>
      <w:r w:rsidR="00595347" w:rsidRPr="00764C5E">
        <w:rPr>
          <w:rFonts w:hint="eastAsia"/>
          <w:sz w:val="24"/>
          <w:szCs w:val="24"/>
        </w:rPr>
        <w:t>等通用格式文件，为将来第三方软件数据收割或整合预留接口。</w:t>
      </w:r>
    </w:p>
    <w:p w:rsidR="00595347" w:rsidRPr="00764C5E" w:rsidRDefault="00595347" w:rsidP="00595347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3</w:t>
      </w:r>
      <w:r w:rsidRPr="00764C5E">
        <w:rPr>
          <w:rFonts w:hint="eastAsia"/>
          <w:sz w:val="24"/>
          <w:szCs w:val="24"/>
        </w:rPr>
        <w:t>）论文元数据能否导出</w:t>
      </w:r>
      <w:r w:rsidRPr="00764C5E">
        <w:rPr>
          <w:rFonts w:hint="eastAsia"/>
          <w:sz w:val="24"/>
          <w:szCs w:val="24"/>
        </w:rPr>
        <w:t>MARC</w:t>
      </w:r>
      <w:r w:rsidRPr="00764C5E">
        <w:rPr>
          <w:rFonts w:hint="eastAsia"/>
          <w:sz w:val="24"/>
          <w:szCs w:val="24"/>
        </w:rPr>
        <w:t>格式，能否与图书馆的</w:t>
      </w:r>
      <w:r w:rsidRPr="00764C5E">
        <w:rPr>
          <w:rFonts w:hint="eastAsia"/>
          <w:sz w:val="24"/>
          <w:szCs w:val="24"/>
        </w:rPr>
        <w:t>OPAC</w:t>
      </w:r>
      <w:r w:rsidRPr="00764C5E">
        <w:rPr>
          <w:rFonts w:hint="eastAsia"/>
          <w:sz w:val="24"/>
          <w:szCs w:val="24"/>
        </w:rPr>
        <w:t>系统对接列为考察点。</w:t>
      </w:r>
    </w:p>
    <w:p w:rsidR="005D5B8E" w:rsidRPr="00764C5E" w:rsidRDefault="005D5B8E" w:rsidP="00B90F5B">
      <w:pPr>
        <w:spacing w:line="360" w:lineRule="auto"/>
        <w:ind w:firstLine="420"/>
        <w:rPr>
          <w:sz w:val="24"/>
          <w:szCs w:val="24"/>
        </w:rPr>
      </w:pPr>
    </w:p>
    <w:p w:rsidR="001F4656" w:rsidRPr="00764C5E" w:rsidRDefault="001F4656" w:rsidP="005D2FEB">
      <w:pPr>
        <w:spacing w:line="360" w:lineRule="auto"/>
        <w:rPr>
          <w:b/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Pr="00764C5E">
        <w:rPr>
          <w:rFonts w:hint="eastAsia"/>
          <w:b/>
          <w:sz w:val="24"/>
          <w:szCs w:val="24"/>
        </w:rPr>
        <w:t>（六）其他要求</w:t>
      </w:r>
    </w:p>
    <w:p w:rsidR="004033EE" w:rsidRPr="00764C5E" w:rsidRDefault="004033EE" w:rsidP="004033EE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1</w:t>
      </w:r>
      <w:r w:rsidRPr="00764C5E">
        <w:rPr>
          <w:rFonts w:hint="eastAsia"/>
          <w:sz w:val="24"/>
          <w:szCs w:val="24"/>
        </w:rPr>
        <w:t>）系统必须提供</w:t>
      </w:r>
      <w:r w:rsidRPr="00764C5E">
        <w:rPr>
          <w:rFonts w:hint="eastAsia"/>
          <w:b/>
          <w:sz w:val="24"/>
          <w:szCs w:val="24"/>
        </w:rPr>
        <w:t>第三方认证的安全检测报告</w:t>
      </w:r>
      <w:r w:rsidR="001E4738" w:rsidRPr="00764C5E">
        <w:rPr>
          <w:rFonts w:hint="eastAsia"/>
          <w:sz w:val="24"/>
          <w:szCs w:val="24"/>
        </w:rPr>
        <w:t>，检测费用由中标单位承担</w:t>
      </w:r>
      <w:r w:rsidRPr="00764C5E">
        <w:rPr>
          <w:rFonts w:hint="eastAsia"/>
          <w:sz w:val="24"/>
          <w:szCs w:val="24"/>
        </w:rPr>
        <w:t>。</w:t>
      </w:r>
    </w:p>
    <w:p w:rsidR="001E2BFB" w:rsidRPr="00764C5E" w:rsidRDefault="004033EE" w:rsidP="00251C6D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Pr="00764C5E">
        <w:rPr>
          <w:rFonts w:hint="eastAsia"/>
          <w:sz w:val="24"/>
          <w:szCs w:val="24"/>
        </w:rPr>
        <w:t>（</w:t>
      </w:r>
      <w:r w:rsidRPr="00764C5E">
        <w:rPr>
          <w:rFonts w:hint="eastAsia"/>
          <w:sz w:val="24"/>
          <w:szCs w:val="24"/>
        </w:rPr>
        <w:t>2</w:t>
      </w:r>
      <w:r w:rsidRPr="00764C5E">
        <w:rPr>
          <w:rFonts w:hint="eastAsia"/>
          <w:sz w:val="24"/>
          <w:szCs w:val="24"/>
        </w:rPr>
        <w:t>）考虑到未来留学生的需要，</w:t>
      </w:r>
      <w:r w:rsidRPr="00764C5E">
        <w:rPr>
          <w:rFonts w:hint="eastAsia"/>
          <w:b/>
          <w:sz w:val="24"/>
          <w:szCs w:val="24"/>
        </w:rPr>
        <w:t>系统是否具备较为完善的英文版界面是重要的考察点</w:t>
      </w:r>
      <w:r w:rsidRPr="00764C5E">
        <w:rPr>
          <w:rFonts w:hint="eastAsia"/>
          <w:sz w:val="24"/>
          <w:szCs w:val="24"/>
        </w:rPr>
        <w:t>。如果具备英文版</w:t>
      </w:r>
      <w:bookmarkStart w:id="0" w:name="_GoBack"/>
      <w:bookmarkEnd w:id="0"/>
      <w:r w:rsidRPr="00764C5E">
        <w:rPr>
          <w:rFonts w:hint="eastAsia"/>
          <w:sz w:val="24"/>
          <w:szCs w:val="24"/>
        </w:rPr>
        <w:t>，则要求在英文版模式下，优先显示英文字段。</w:t>
      </w:r>
    </w:p>
    <w:p w:rsidR="007A3F9F" w:rsidRPr="00764C5E" w:rsidRDefault="007A3F9F" w:rsidP="007A3F9F">
      <w:pPr>
        <w:spacing w:line="360" w:lineRule="auto"/>
        <w:ind w:firstLine="420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（</w:t>
      </w:r>
      <w:r w:rsidR="00251C6D" w:rsidRPr="00764C5E">
        <w:rPr>
          <w:rFonts w:hint="eastAsia"/>
          <w:sz w:val="24"/>
          <w:szCs w:val="24"/>
        </w:rPr>
        <w:t>3</w:t>
      </w:r>
      <w:r w:rsidRPr="00764C5E">
        <w:rPr>
          <w:rFonts w:hint="eastAsia"/>
          <w:sz w:val="24"/>
          <w:szCs w:val="24"/>
        </w:rPr>
        <w:t>）投标方案中提供系统所需计算资源、存储资源和网络资源。要求系统及其数据库安装在学校统一提供的虚拟服务器上。校方仅负责虚拟服务器的正常，虚拟服务器所用操作系统、业务系统、数据库安全及其备份机制由中标单位负责。</w:t>
      </w:r>
    </w:p>
    <w:p w:rsidR="00D26893" w:rsidRPr="00764C5E" w:rsidRDefault="00CE397C" w:rsidP="00CE397C">
      <w:pPr>
        <w:pStyle w:val="2"/>
      </w:pPr>
      <w:r w:rsidRPr="00764C5E">
        <w:rPr>
          <w:rFonts w:hint="eastAsia"/>
        </w:rPr>
        <w:t>三、售后服务要求</w:t>
      </w:r>
    </w:p>
    <w:p w:rsidR="005D5165" w:rsidRPr="00764C5E" w:rsidRDefault="001F0FE3" w:rsidP="00CA72D4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755757" w:rsidRPr="00764C5E">
        <w:rPr>
          <w:rFonts w:ascii="宋体" w:hAnsi="宋体" w:hint="eastAsia"/>
          <w:sz w:val="24"/>
          <w:szCs w:val="24"/>
        </w:rPr>
        <w:t>（</w:t>
      </w:r>
      <w:r w:rsidR="005D5165" w:rsidRPr="00764C5E">
        <w:rPr>
          <w:rFonts w:hint="eastAsia"/>
          <w:sz w:val="24"/>
          <w:szCs w:val="24"/>
        </w:rPr>
        <w:t>1</w:t>
      </w:r>
      <w:r w:rsidR="00755757" w:rsidRPr="00764C5E">
        <w:rPr>
          <w:rFonts w:hint="eastAsia"/>
          <w:sz w:val="24"/>
          <w:szCs w:val="24"/>
        </w:rPr>
        <w:t>）</w:t>
      </w:r>
      <w:r w:rsidR="005D5165" w:rsidRPr="00764C5E">
        <w:rPr>
          <w:rFonts w:hint="eastAsia"/>
          <w:sz w:val="24"/>
          <w:szCs w:val="24"/>
        </w:rPr>
        <w:t>至少提供</w:t>
      </w:r>
      <w:r w:rsidR="005D5165" w:rsidRPr="00764C5E">
        <w:rPr>
          <w:rFonts w:hint="eastAsia"/>
          <w:sz w:val="24"/>
          <w:szCs w:val="24"/>
        </w:rPr>
        <w:t>1</w:t>
      </w:r>
      <w:r w:rsidR="005D5165" w:rsidRPr="00764C5E">
        <w:rPr>
          <w:rFonts w:hint="eastAsia"/>
          <w:sz w:val="24"/>
          <w:szCs w:val="24"/>
        </w:rPr>
        <w:t>年的免费服务。</w:t>
      </w:r>
    </w:p>
    <w:p w:rsidR="003C6847" w:rsidRPr="00764C5E" w:rsidRDefault="005D5165" w:rsidP="00CA72D4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755757" w:rsidRPr="00764C5E">
        <w:rPr>
          <w:rFonts w:ascii="宋体" w:hAnsi="宋体" w:hint="eastAsia"/>
          <w:sz w:val="24"/>
          <w:szCs w:val="24"/>
        </w:rPr>
        <w:t>（2）</w:t>
      </w:r>
      <w:r w:rsidR="003A793B" w:rsidRPr="00764C5E">
        <w:rPr>
          <w:rFonts w:hint="eastAsia"/>
          <w:sz w:val="24"/>
          <w:szCs w:val="24"/>
        </w:rPr>
        <w:t>“毕业季”</w:t>
      </w:r>
      <w:r w:rsidR="001E4738" w:rsidRPr="00764C5E">
        <w:rPr>
          <w:rFonts w:hint="eastAsia"/>
          <w:sz w:val="24"/>
          <w:szCs w:val="24"/>
        </w:rPr>
        <w:t>（每年六月份）</w:t>
      </w:r>
      <w:r w:rsidR="003A793B" w:rsidRPr="00764C5E">
        <w:rPr>
          <w:rFonts w:hint="eastAsia"/>
          <w:sz w:val="24"/>
          <w:szCs w:val="24"/>
        </w:rPr>
        <w:t>期间</w:t>
      </w:r>
      <w:r w:rsidR="001C21EF" w:rsidRPr="00764C5E">
        <w:rPr>
          <w:rFonts w:hint="eastAsia"/>
          <w:sz w:val="24"/>
          <w:szCs w:val="24"/>
        </w:rPr>
        <w:t>系统</w:t>
      </w:r>
      <w:r w:rsidR="003C6847" w:rsidRPr="00764C5E">
        <w:rPr>
          <w:rFonts w:hint="eastAsia"/>
          <w:sz w:val="24"/>
          <w:szCs w:val="24"/>
        </w:rPr>
        <w:t>发生故障，必须当天远程或者</w:t>
      </w:r>
      <w:r w:rsidR="00FF2448" w:rsidRPr="00764C5E">
        <w:rPr>
          <w:rFonts w:hint="eastAsia"/>
          <w:sz w:val="24"/>
          <w:szCs w:val="24"/>
        </w:rPr>
        <w:t>次日派人上门解决。</w:t>
      </w:r>
      <w:r w:rsidRPr="00764C5E">
        <w:rPr>
          <w:rFonts w:hint="eastAsia"/>
          <w:sz w:val="24"/>
          <w:szCs w:val="24"/>
        </w:rPr>
        <w:t>非</w:t>
      </w:r>
      <w:r w:rsidR="003A793B" w:rsidRPr="00764C5E">
        <w:rPr>
          <w:rFonts w:hint="eastAsia"/>
          <w:sz w:val="24"/>
          <w:szCs w:val="24"/>
        </w:rPr>
        <w:t>“</w:t>
      </w:r>
      <w:r w:rsidRPr="00764C5E">
        <w:rPr>
          <w:rFonts w:hint="eastAsia"/>
          <w:sz w:val="24"/>
          <w:szCs w:val="24"/>
        </w:rPr>
        <w:t>毕业季</w:t>
      </w:r>
      <w:r w:rsidR="003A793B" w:rsidRPr="00764C5E">
        <w:rPr>
          <w:rFonts w:hint="eastAsia"/>
          <w:sz w:val="24"/>
          <w:szCs w:val="24"/>
        </w:rPr>
        <w:t>”期间</w:t>
      </w:r>
      <w:r w:rsidRPr="00764C5E">
        <w:rPr>
          <w:rFonts w:hint="eastAsia"/>
          <w:sz w:val="24"/>
          <w:szCs w:val="24"/>
        </w:rPr>
        <w:t>发生</w:t>
      </w:r>
      <w:r w:rsidR="003C6847" w:rsidRPr="00764C5E">
        <w:rPr>
          <w:rFonts w:hint="eastAsia"/>
          <w:sz w:val="24"/>
          <w:szCs w:val="24"/>
        </w:rPr>
        <w:t>故障，解决时间不超过</w:t>
      </w:r>
      <w:r w:rsidR="001C21EF" w:rsidRPr="00764C5E">
        <w:rPr>
          <w:rFonts w:hint="eastAsia"/>
          <w:sz w:val="24"/>
          <w:szCs w:val="24"/>
        </w:rPr>
        <w:t>2</w:t>
      </w:r>
      <w:r w:rsidR="003C6847" w:rsidRPr="00764C5E">
        <w:rPr>
          <w:rFonts w:hint="eastAsia"/>
          <w:sz w:val="24"/>
          <w:szCs w:val="24"/>
        </w:rPr>
        <w:t>个工作日。</w:t>
      </w:r>
    </w:p>
    <w:p w:rsidR="001F0FE3" w:rsidRPr="00764C5E" w:rsidRDefault="003C6847" w:rsidP="00CA72D4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833721" w:rsidRPr="00764C5E">
        <w:rPr>
          <w:rFonts w:ascii="宋体" w:hAnsi="宋体" w:hint="eastAsia"/>
          <w:sz w:val="24"/>
          <w:szCs w:val="24"/>
        </w:rPr>
        <w:t>（3）</w:t>
      </w:r>
      <w:r w:rsidR="00D32975" w:rsidRPr="00764C5E">
        <w:rPr>
          <w:rFonts w:hint="eastAsia"/>
          <w:sz w:val="24"/>
          <w:szCs w:val="24"/>
        </w:rPr>
        <w:t>在我馆支付维护费期间，软件及各接口免费升级</w:t>
      </w:r>
      <w:r w:rsidR="00755757" w:rsidRPr="00764C5E">
        <w:rPr>
          <w:rFonts w:hint="eastAsia"/>
          <w:sz w:val="24"/>
          <w:szCs w:val="24"/>
        </w:rPr>
        <w:t>，并在升级中保留</w:t>
      </w:r>
      <w:r w:rsidR="00833721" w:rsidRPr="00764C5E">
        <w:rPr>
          <w:rFonts w:hint="eastAsia"/>
          <w:sz w:val="24"/>
          <w:szCs w:val="24"/>
        </w:rPr>
        <w:t>我</w:t>
      </w:r>
      <w:r w:rsidR="00755757" w:rsidRPr="00764C5E">
        <w:rPr>
          <w:rFonts w:hint="eastAsia"/>
          <w:sz w:val="24"/>
          <w:szCs w:val="24"/>
        </w:rPr>
        <w:t>馆的个性化要求</w:t>
      </w:r>
      <w:r w:rsidR="003603B5" w:rsidRPr="00764C5E">
        <w:rPr>
          <w:rFonts w:hint="eastAsia"/>
          <w:sz w:val="24"/>
          <w:szCs w:val="24"/>
        </w:rPr>
        <w:t>，同时应承诺后续免费对接我校数字平台“离校系统模块”。</w:t>
      </w:r>
    </w:p>
    <w:p w:rsidR="001F0FE3" w:rsidRPr="00764C5E" w:rsidRDefault="001F0FE3" w:rsidP="00CA72D4">
      <w:pPr>
        <w:spacing w:line="360" w:lineRule="auto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ab/>
      </w:r>
      <w:r w:rsidR="003E1AD6" w:rsidRPr="00764C5E">
        <w:rPr>
          <w:rFonts w:hint="eastAsia"/>
          <w:sz w:val="24"/>
          <w:szCs w:val="24"/>
        </w:rPr>
        <w:t>（</w:t>
      </w:r>
      <w:r w:rsidR="003E1AD6" w:rsidRPr="00764C5E">
        <w:rPr>
          <w:rFonts w:hint="eastAsia"/>
          <w:sz w:val="24"/>
          <w:szCs w:val="24"/>
        </w:rPr>
        <w:t>4</w:t>
      </w:r>
      <w:r w:rsidR="003E1AD6" w:rsidRPr="00764C5E">
        <w:rPr>
          <w:rFonts w:hint="eastAsia"/>
          <w:sz w:val="24"/>
          <w:szCs w:val="24"/>
        </w:rPr>
        <w:t>）</w:t>
      </w:r>
      <w:r w:rsidR="00833721" w:rsidRPr="00764C5E">
        <w:rPr>
          <w:rFonts w:hint="eastAsia"/>
          <w:sz w:val="24"/>
          <w:szCs w:val="24"/>
        </w:rPr>
        <w:t>中标方必须</w:t>
      </w:r>
      <w:r w:rsidR="003E1AD6" w:rsidRPr="00764C5E">
        <w:rPr>
          <w:rFonts w:hint="eastAsia"/>
          <w:sz w:val="24"/>
          <w:szCs w:val="24"/>
        </w:rPr>
        <w:t>提供</w:t>
      </w:r>
      <w:r w:rsidR="00833721" w:rsidRPr="00764C5E">
        <w:rPr>
          <w:rFonts w:hint="eastAsia"/>
          <w:sz w:val="24"/>
          <w:szCs w:val="24"/>
        </w:rPr>
        <w:t>系统各项数据和文件的</w:t>
      </w:r>
      <w:r w:rsidR="003E1AD6" w:rsidRPr="00764C5E">
        <w:rPr>
          <w:rFonts w:hint="eastAsia"/>
          <w:sz w:val="24"/>
          <w:szCs w:val="24"/>
        </w:rPr>
        <w:t>备份方案，</w:t>
      </w:r>
      <w:r w:rsidR="00833721" w:rsidRPr="00764C5E">
        <w:rPr>
          <w:rFonts w:hint="eastAsia"/>
          <w:sz w:val="24"/>
          <w:szCs w:val="24"/>
        </w:rPr>
        <w:t>并</w:t>
      </w:r>
      <w:r w:rsidR="003E1AD6" w:rsidRPr="00764C5E">
        <w:rPr>
          <w:rFonts w:hint="eastAsia"/>
          <w:sz w:val="24"/>
          <w:szCs w:val="24"/>
        </w:rPr>
        <w:t>协助我馆实施。</w:t>
      </w:r>
    </w:p>
    <w:p w:rsidR="00D01A49" w:rsidRPr="00764C5E" w:rsidRDefault="00D01A49" w:rsidP="00CA72D4">
      <w:pPr>
        <w:spacing w:line="360" w:lineRule="auto"/>
        <w:rPr>
          <w:sz w:val="24"/>
          <w:szCs w:val="24"/>
        </w:rPr>
      </w:pPr>
    </w:p>
    <w:p w:rsidR="003E1AD6" w:rsidRPr="00764C5E" w:rsidRDefault="003E1AD6" w:rsidP="003E1AD6">
      <w:pPr>
        <w:spacing w:line="360" w:lineRule="auto"/>
        <w:jc w:val="right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图书馆</w:t>
      </w:r>
    </w:p>
    <w:p w:rsidR="003E1AD6" w:rsidRPr="003E1AD6" w:rsidRDefault="003E1AD6" w:rsidP="003E1AD6">
      <w:pPr>
        <w:spacing w:line="360" w:lineRule="auto"/>
        <w:jc w:val="right"/>
        <w:rPr>
          <w:sz w:val="24"/>
          <w:szCs w:val="24"/>
        </w:rPr>
      </w:pPr>
      <w:r w:rsidRPr="00764C5E">
        <w:rPr>
          <w:rFonts w:hint="eastAsia"/>
          <w:sz w:val="24"/>
          <w:szCs w:val="24"/>
        </w:rPr>
        <w:t>2019</w:t>
      </w:r>
      <w:r w:rsidRPr="00764C5E">
        <w:rPr>
          <w:rFonts w:hint="eastAsia"/>
          <w:sz w:val="24"/>
          <w:szCs w:val="24"/>
        </w:rPr>
        <w:t>年</w:t>
      </w:r>
      <w:r w:rsidRPr="00764C5E">
        <w:rPr>
          <w:rFonts w:hint="eastAsia"/>
          <w:sz w:val="24"/>
          <w:szCs w:val="24"/>
        </w:rPr>
        <w:t>4</w:t>
      </w:r>
      <w:r w:rsidRPr="00764C5E">
        <w:rPr>
          <w:rFonts w:hint="eastAsia"/>
          <w:sz w:val="24"/>
          <w:szCs w:val="24"/>
        </w:rPr>
        <w:t>月</w:t>
      </w:r>
      <w:r w:rsidR="003E3CC1" w:rsidRPr="00764C5E">
        <w:rPr>
          <w:rFonts w:hint="eastAsia"/>
          <w:sz w:val="24"/>
          <w:szCs w:val="24"/>
        </w:rPr>
        <w:t>24</w:t>
      </w:r>
      <w:r w:rsidRPr="00764C5E">
        <w:rPr>
          <w:rFonts w:hint="eastAsia"/>
          <w:sz w:val="24"/>
          <w:szCs w:val="24"/>
        </w:rPr>
        <w:t>日</w:t>
      </w:r>
    </w:p>
    <w:sectPr w:rsidR="003E1AD6" w:rsidRPr="003E1AD6" w:rsidSect="008D43C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990" w:rsidRDefault="00A10990" w:rsidP="008D43C5">
      <w:r>
        <w:separator/>
      </w:r>
    </w:p>
  </w:endnote>
  <w:endnote w:type="continuationSeparator" w:id="1">
    <w:p w:rsidR="00A10990" w:rsidRDefault="00A10990" w:rsidP="008D4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990" w:rsidRDefault="00A10990" w:rsidP="008D43C5">
      <w:r>
        <w:separator/>
      </w:r>
    </w:p>
  </w:footnote>
  <w:footnote w:type="continuationSeparator" w:id="1">
    <w:p w:rsidR="00A10990" w:rsidRDefault="00A10990" w:rsidP="008D4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460"/>
    <w:multiLevelType w:val="hybridMultilevel"/>
    <w:tmpl w:val="38043A98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0CA97087"/>
    <w:multiLevelType w:val="hybridMultilevel"/>
    <w:tmpl w:val="73086EFC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20F3384A"/>
    <w:multiLevelType w:val="hybridMultilevel"/>
    <w:tmpl w:val="603A0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9D80B38"/>
    <w:multiLevelType w:val="hybridMultilevel"/>
    <w:tmpl w:val="1B70E558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>
    <w:nsid w:val="7EC402F2"/>
    <w:multiLevelType w:val="hybridMultilevel"/>
    <w:tmpl w:val="7D3E2CCC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2D4"/>
    <w:rsid w:val="00034ACE"/>
    <w:rsid w:val="00054E2F"/>
    <w:rsid w:val="000740EB"/>
    <w:rsid w:val="00080F4B"/>
    <w:rsid w:val="000D186F"/>
    <w:rsid w:val="000D319C"/>
    <w:rsid w:val="00106349"/>
    <w:rsid w:val="0010678C"/>
    <w:rsid w:val="00121673"/>
    <w:rsid w:val="00123F71"/>
    <w:rsid w:val="00155029"/>
    <w:rsid w:val="001701BB"/>
    <w:rsid w:val="001920D2"/>
    <w:rsid w:val="00192813"/>
    <w:rsid w:val="001A0B09"/>
    <w:rsid w:val="001C21EF"/>
    <w:rsid w:val="001E2BFB"/>
    <w:rsid w:val="001E40C1"/>
    <w:rsid w:val="001E4738"/>
    <w:rsid w:val="001F0FE3"/>
    <w:rsid w:val="001F4656"/>
    <w:rsid w:val="001F5BAA"/>
    <w:rsid w:val="00204576"/>
    <w:rsid w:val="002216CA"/>
    <w:rsid w:val="00251C6D"/>
    <w:rsid w:val="0025278C"/>
    <w:rsid w:val="00253809"/>
    <w:rsid w:val="00255A75"/>
    <w:rsid w:val="00260A1B"/>
    <w:rsid w:val="002A5C64"/>
    <w:rsid w:val="002D373D"/>
    <w:rsid w:val="002E10DE"/>
    <w:rsid w:val="003603B5"/>
    <w:rsid w:val="00373EE4"/>
    <w:rsid w:val="003917F3"/>
    <w:rsid w:val="003A02AF"/>
    <w:rsid w:val="003A64B1"/>
    <w:rsid w:val="003A793B"/>
    <w:rsid w:val="003C6847"/>
    <w:rsid w:val="003C7A7D"/>
    <w:rsid w:val="003E172D"/>
    <w:rsid w:val="003E1AD6"/>
    <w:rsid w:val="003E3CC1"/>
    <w:rsid w:val="003F04AA"/>
    <w:rsid w:val="003F0F13"/>
    <w:rsid w:val="003F3E3A"/>
    <w:rsid w:val="004033EE"/>
    <w:rsid w:val="00432D8A"/>
    <w:rsid w:val="00436F8A"/>
    <w:rsid w:val="00456B1A"/>
    <w:rsid w:val="004600EC"/>
    <w:rsid w:val="00474D84"/>
    <w:rsid w:val="00495EE9"/>
    <w:rsid w:val="004A2DDE"/>
    <w:rsid w:val="005144EC"/>
    <w:rsid w:val="00541CE5"/>
    <w:rsid w:val="00547C14"/>
    <w:rsid w:val="00561F91"/>
    <w:rsid w:val="00595347"/>
    <w:rsid w:val="005973CA"/>
    <w:rsid w:val="005B573C"/>
    <w:rsid w:val="005D2FEB"/>
    <w:rsid w:val="005D5165"/>
    <w:rsid w:val="005D5B8E"/>
    <w:rsid w:val="00620C9F"/>
    <w:rsid w:val="006668D8"/>
    <w:rsid w:val="00672D93"/>
    <w:rsid w:val="006765D6"/>
    <w:rsid w:val="006E306F"/>
    <w:rsid w:val="006E4414"/>
    <w:rsid w:val="006F6BC3"/>
    <w:rsid w:val="007000A9"/>
    <w:rsid w:val="0073109A"/>
    <w:rsid w:val="00752C16"/>
    <w:rsid w:val="00755757"/>
    <w:rsid w:val="00757375"/>
    <w:rsid w:val="00764C5E"/>
    <w:rsid w:val="0076682D"/>
    <w:rsid w:val="007A3F9F"/>
    <w:rsid w:val="007A5251"/>
    <w:rsid w:val="007C2D46"/>
    <w:rsid w:val="007C3E67"/>
    <w:rsid w:val="00802F09"/>
    <w:rsid w:val="00805362"/>
    <w:rsid w:val="00827EC1"/>
    <w:rsid w:val="00833721"/>
    <w:rsid w:val="008542DB"/>
    <w:rsid w:val="00862052"/>
    <w:rsid w:val="00890D9C"/>
    <w:rsid w:val="008B4645"/>
    <w:rsid w:val="008C6D03"/>
    <w:rsid w:val="008D43C5"/>
    <w:rsid w:val="008D4F73"/>
    <w:rsid w:val="008E7CE4"/>
    <w:rsid w:val="008F5F5A"/>
    <w:rsid w:val="00905E39"/>
    <w:rsid w:val="00905E5A"/>
    <w:rsid w:val="00906074"/>
    <w:rsid w:val="009214DF"/>
    <w:rsid w:val="00921934"/>
    <w:rsid w:val="009A04AD"/>
    <w:rsid w:val="009C7A84"/>
    <w:rsid w:val="009F136F"/>
    <w:rsid w:val="009F4A5E"/>
    <w:rsid w:val="00A10990"/>
    <w:rsid w:val="00A21A92"/>
    <w:rsid w:val="00A22BF8"/>
    <w:rsid w:val="00A238F8"/>
    <w:rsid w:val="00A3115C"/>
    <w:rsid w:val="00A62630"/>
    <w:rsid w:val="00A74442"/>
    <w:rsid w:val="00A76A81"/>
    <w:rsid w:val="00A818A3"/>
    <w:rsid w:val="00A9328C"/>
    <w:rsid w:val="00A94147"/>
    <w:rsid w:val="00A95112"/>
    <w:rsid w:val="00AA37F2"/>
    <w:rsid w:val="00AA49B0"/>
    <w:rsid w:val="00AD1E61"/>
    <w:rsid w:val="00B03725"/>
    <w:rsid w:val="00B06C06"/>
    <w:rsid w:val="00B73591"/>
    <w:rsid w:val="00B85A9D"/>
    <w:rsid w:val="00B90F5B"/>
    <w:rsid w:val="00BC09BA"/>
    <w:rsid w:val="00BC673E"/>
    <w:rsid w:val="00BD2E26"/>
    <w:rsid w:val="00C20642"/>
    <w:rsid w:val="00C34F77"/>
    <w:rsid w:val="00C62935"/>
    <w:rsid w:val="00C87145"/>
    <w:rsid w:val="00CA72D4"/>
    <w:rsid w:val="00CB23D1"/>
    <w:rsid w:val="00CE22F8"/>
    <w:rsid w:val="00CE397C"/>
    <w:rsid w:val="00D01A49"/>
    <w:rsid w:val="00D07B84"/>
    <w:rsid w:val="00D11615"/>
    <w:rsid w:val="00D16F76"/>
    <w:rsid w:val="00D235BC"/>
    <w:rsid w:val="00D26893"/>
    <w:rsid w:val="00D32975"/>
    <w:rsid w:val="00D33CD1"/>
    <w:rsid w:val="00D56C4B"/>
    <w:rsid w:val="00D707E1"/>
    <w:rsid w:val="00D75457"/>
    <w:rsid w:val="00DA508A"/>
    <w:rsid w:val="00DC2257"/>
    <w:rsid w:val="00DC6756"/>
    <w:rsid w:val="00DD33E4"/>
    <w:rsid w:val="00DE017D"/>
    <w:rsid w:val="00E2646A"/>
    <w:rsid w:val="00E278D8"/>
    <w:rsid w:val="00E7671F"/>
    <w:rsid w:val="00E86DE0"/>
    <w:rsid w:val="00E96DE1"/>
    <w:rsid w:val="00EA0D3C"/>
    <w:rsid w:val="00EA29B8"/>
    <w:rsid w:val="00EA668F"/>
    <w:rsid w:val="00EB3F80"/>
    <w:rsid w:val="00EF4B1B"/>
    <w:rsid w:val="00F07525"/>
    <w:rsid w:val="00F31484"/>
    <w:rsid w:val="00F84070"/>
    <w:rsid w:val="00FD0658"/>
    <w:rsid w:val="00FE6990"/>
    <w:rsid w:val="00FF0746"/>
    <w:rsid w:val="00FF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F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E3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78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278D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A951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E397C"/>
    <w:rPr>
      <w:b/>
      <w:bCs/>
      <w:kern w:val="44"/>
      <w:sz w:val="44"/>
      <w:szCs w:val="44"/>
    </w:rPr>
  </w:style>
  <w:style w:type="paragraph" w:styleId="a4">
    <w:name w:val="Document Map"/>
    <w:basedOn w:val="a"/>
    <w:link w:val="Char"/>
    <w:uiPriority w:val="99"/>
    <w:semiHidden/>
    <w:unhideWhenUsed/>
    <w:rsid w:val="00E7671F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E7671F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D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D43C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D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D43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157</cp:revision>
  <dcterms:created xsi:type="dcterms:W3CDTF">2019-04-11T06:37:00Z</dcterms:created>
  <dcterms:modified xsi:type="dcterms:W3CDTF">2019-04-29T06:08:00Z</dcterms:modified>
</cp:coreProperties>
</file>